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B6" w:rsidRPr="009D52F0" w:rsidRDefault="00201AB6" w:rsidP="009D52F0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9D52F0">
        <w:rPr>
          <w:b/>
          <w:sz w:val="36"/>
          <w:szCs w:val="36"/>
        </w:rPr>
        <w:t>Информация о порядке и условиях оказания услуг по</w:t>
      </w:r>
    </w:p>
    <w:p w:rsidR="00201AB6" w:rsidRPr="009D52F0" w:rsidRDefault="00201AB6" w:rsidP="009D52F0">
      <w:pPr>
        <w:jc w:val="center"/>
        <w:rPr>
          <w:b/>
          <w:sz w:val="36"/>
          <w:szCs w:val="36"/>
        </w:rPr>
      </w:pPr>
      <w:r w:rsidRPr="009D52F0">
        <w:rPr>
          <w:b/>
          <w:sz w:val="36"/>
          <w:szCs w:val="36"/>
        </w:rPr>
        <w:t>содержанию и ремонту об</w:t>
      </w:r>
      <w:r>
        <w:rPr>
          <w:b/>
          <w:sz w:val="36"/>
          <w:szCs w:val="36"/>
        </w:rPr>
        <w:t>щего имущества в многоквартирных домах</w:t>
      </w:r>
    </w:p>
    <w:p w:rsidR="00201AB6" w:rsidRPr="009D52F0" w:rsidRDefault="00201AB6" w:rsidP="00D20E4E">
      <w:pPr>
        <w:jc w:val="both"/>
        <w:rPr>
          <w:b/>
          <w:sz w:val="36"/>
          <w:szCs w:val="36"/>
        </w:rPr>
      </w:pPr>
    </w:p>
    <w:p w:rsidR="00201AB6" w:rsidRDefault="00201AB6" w:rsidP="00D20E4E">
      <w:pPr>
        <w:jc w:val="both"/>
        <w:rPr>
          <w:b/>
          <w:sz w:val="26"/>
          <w:szCs w:val="26"/>
        </w:rPr>
      </w:pPr>
    </w:p>
    <w:p w:rsidR="00201AB6" w:rsidRDefault="00201AB6" w:rsidP="00D20E4E">
      <w:pPr>
        <w:jc w:val="both"/>
        <w:rPr>
          <w:b/>
          <w:sz w:val="26"/>
          <w:szCs w:val="26"/>
        </w:rPr>
      </w:pPr>
    </w:p>
    <w:p w:rsidR="00201AB6" w:rsidRDefault="00201AB6" w:rsidP="00D20E4E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б) План работ по содержанию и ремонту общего имущества в 2012г.</w:t>
      </w:r>
      <w:r w:rsidRPr="009D52F0">
        <w:rPr>
          <w:b/>
          <w:sz w:val="36"/>
          <w:szCs w:val="36"/>
        </w:rPr>
        <w:t>:</w:t>
      </w:r>
    </w:p>
    <w:p w:rsidR="00201AB6" w:rsidRDefault="00201AB6" w:rsidP="00D20E4E">
      <w:pPr>
        <w:jc w:val="both"/>
        <w:rPr>
          <w:b/>
          <w:sz w:val="36"/>
          <w:szCs w:val="36"/>
        </w:rPr>
      </w:pPr>
    </w:p>
    <w:p w:rsidR="00201AB6" w:rsidRPr="00393B97" w:rsidRDefault="00201AB6" w:rsidP="00393B97">
      <w:pPr>
        <w:ind w:firstLine="708"/>
        <w:jc w:val="both"/>
        <w:rPr>
          <w:sz w:val="28"/>
          <w:szCs w:val="28"/>
        </w:rPr>
      </w:pPr>
      <w:r w:rsidRPr="00393B97">
        <w:rPr>
          <w:sz w:val="28"/>
          <w:szCs w:val="28"/>
        </w:rPr>
        <w:t xml:space="preserve">В 2012 году планируется на содержание и ремонт общего имущества (в том числе подготовка к отопительному сезону) направить </w:t>
      </w:r>
      <w:r>
        <w:rPr>
          <w:sz w:val="28"/>
          <w:szCs w:val="28"/>
        </w:rPr>
        <w:t>1465 тыс. руб.</w:t>
      </w:r>
    </w:p>
    <w:p w:rsidR="00201AB6" w:rsidRDefault="00201AB6" w:rsidP="00D20E4E">
      <w:pPr>
        <w:jc w:val="both"/>
        <w:rPr>
          <w:b/>
          <w:sz w:val="36"/>
          <w:szCs w:val="36"/>
        </w:rPr>
      </w:pPr>
    </w:p>
    <w:p w:rsidR="00201AB6" w:rsidRDefault="00201AB6" w:rsidP="00D20E4E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Меры по снижению расходов на работы (услуги), выполняемые управляющей организацией:</w:t>
      </w:r>
    </w:p>
    <w:p w:rsidR="00201AB6" w:rsidRDefault="00201AB6" w:rsidP="00D20E4E">
      <w:pPr>
        <w:jc w:val="both"/>
        <w:rPr>
          <w:b/>
          <w:sz w:val="36"/>
          <w:szCs w:val="36"/>
        </w:rPr>
      </w:pPr>
    </w:p>
    <w:p w:rsidR="00201AB6" w:rsidRPr="00393B97" w:rsidRDefault="00201AB6" w:rsidP="00D20E4E">
      <w:pPr>
        <w:jc w:val="both"/>
        <w:rPr>
          <w:sz w:val="28"/>
          <w:szCs w:val="28"/>
        </w:rPr>
      </w:pPr>
      <w:r w:rsidRPr="00393B97">
        <w:rPr>
          <w:sz w:val="28"/>
          <w:szCs w:val="28"/>
        </w:rPr>
        <w:t>-установка энергосберегающих ламп</w:t>
      </w:r>
    </w:p>
    <w:p w:rsidR="00201AB6" w:rsidRPr="00393B97" w:rsidRDefault="00201AB6" w:rsidP="00D20E4E">
      <w:pPr>
        <w:jc w:val="both"/>
        <w:rPr>
          <w:sz w:val="28"/>
          <w:szCs w:val="28"/>
        </w:rPr>
      </w:pPr>
      <w:r w:rsidRPr="00393B97">
        <w:rPr>
          <w:sz w:val="28"/>
          <w:szCs w:val="28"/>
        </w:rPr>
        <w:t xml:space="preserve">-установка датчиков движения в местах общего пользования для включения электрической энергии </w:t>
      </w:r>
    </w:p>
    <w:p w:rsidR="00201AB6" w:rsidRDefault="00201AB6" w:rsidP="00D20E4E">
      <w:pPr>
        <w:jc w:val="both"/>
        <w:rPr>
          <w:sz w:val="28"/>
          <w:szCs w:val="28"/>
        </w:rPr>
      </w:pPr>
      <w:r w:rsidRPr="00393B97">
        <w:rPr>
          <w:sz w:val="28"/>
          <w:szCs w:val="28"/>
        </w:rPr>
        <w:t>-утепление трубопроводов для снижения затрат тепловой энергии нужды отопления и горячего водоснабжения</w:t>
      </w:r>
    </w:p>
    <w:p w:rsidR="00201AB6" w:rsidRDefault="00201AB6" w:rsidP="00D20E4E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установка отсекающих (регулирующих) кранов на радиаторах в системе  отопления.</w:t>
      </w:r>
    </w:p>
    <w:p w:rsidR="00201AB6" w:rsidRDefault="00201AB6" w:rsidP="00D20E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Работы по установке датчиков движения в местах общего пользования для включения электрической энергии выполнены:</w:t>
      </w:r>
    </w:p>
    <w:p w:rsidR="00201AB6" w:rsidRDefault="00201AB6" w:rsidP="00D20E4E">
      <w:pPr>
        <w:jc w:val="both"/>
        <w:rPr>
          <w:sz w:val="28"/>
          <w:szCs w:val="28"/>
        </w:rPr>
      </w:pPr>
      <w:r>
        <w:rPr>
          <w:sz w:val="28"/>
          <w:szCs w:val="28"/>
        </w:rPr>
        <w:t>ул. Речная д.5 в феврале 2012г. в полном объеме</w:t>
      </w:r>
    </w:p>
    <w:p w:rsidR="00201AB6" w:rsidRDefault="00201AB6" w:rsidP="00DE6996">
      <w:pPr>
        <w:jc w:val="both"/>
        <w:rPr>
          <w:sz w:val="28"/>
          <w:szCs w:val="28"/>
        </w:rPr>
      </w:pPr>
      <w:r>
        <w:rPr>
          <w:sz w:val="28"/>
          <w:szCs w:val="28"/>
        </w:rPr>
        <w:t>ул. Дружбы д.30 А, 30Б, 30В в апреле-мае 2012г. в полном объеме</w:t>
      </w:r>
    </w:p>
    <w:p w:rsidR="00201AB6" w:rsidRDefault="00201AB6" w:rsidP="00DE6996">
      <w:pPr>
        <w:jc w:val="both"/>
        <w:rPr>
          <w:sz w:val="28"/>
          <w:szCs w:val="28"/>
        </w:rPr>
      </w:pPr>
      <w:r>
        <w:rPr>
          <w:sz w:val="28"/>
          <w:szCs w:val="28"/>
        </w:rPr>
        <w:t>ул. Цементников д.8, Нахимова 2Б, Цюрупы 9 выполнены частично.</w:t>
      </w:r>
    </w:p>
    <w:p w:rsidR="00201AB6" w:rsidRDefault="00201AB6" w:rsidP="00DE6996">
      <w:pPr>
        <w:jc w:val="both"/>
        <w:rPr>
          <w:sz w:val="28"/>
          <w:szCs w:val="28"/>
        </w:rPr>
      </w:pPr>
    </w:p>
    <w:p w:rsidR="00201AB6" w:rsidRPr="00DE6996" w:rsidRDefault="00201AB6" w:rsidP="00DE6996">
      <w:pPr>
        <w:jc w:val="center"/>
        <w:rPr>
          <w:b/>
          <w:sz w:val="36"/>
          <w:szCs w:val="36"/>
        </w:rPr>
      </w:pPr>
      <w:r w:rsidRPr="00DE6996">
        <w:rPr>
          <w:b/>
          <w:sz w:val="36"/>
          <w:szCs w:val="36"/>
        </w:rPr>
        <w:t>Сведения о количестве случаев снижения платы за нарушения качества содержания и ремонта общего имущества</w:t>
      </w:r>
      <w:r>
        <w:rPr>
          <w:b/>
          <w:sz w:val="36"/>
          <w:szCs w:val="36"/>
        </w:rPr>
        <w:t xml:space="preserve"> в многоквартирных домах, коммунальных услуг и за превышение установленной продолжительности перерывов в их оказании, сведения о фактах выявления ненадлежащего качества услуг и работ за 2012г</w:t>
      </w:r>
      <w:r w:rsidRPr="00DE6996">
        <w:rPr>
          <w:b/>
          <w:sz w:val="36"/>
          <w:szCs w:val="36"/>
        </w:rPr>
        <w:t>.</w:t>
      </w:r>
    </w:p>
    <w:p w:rsidR="00201AB6" w:rsidRDefault="00201AB6" w:rsidP="00DE6996">
      <w:pPr>
        <w:jc w:val="both"/>
        <w:rPr>
          <w:sz w:val="28"/>
          <w:szCs w:val="28"/>
        </w:rPr>
      </w:pPr>
    </w:p>
    <w:p w:rsidR="00201AB6" w:rsidRDefault="00201AB6" w:rsidP="00DE69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Случаев снижения платы за нарушения качества содержания и ремонта общего имущества в многоквартирных домах, </w:t>
      </w:r>
      <w:r w:rsidRPr="00871595">
        <w:rPr>
          <w:sz w:val="28"/>
          <w:szCs w:val="28"/>
        </w:rPr>
        <w:t>коммунальных услуг и за превышение установленной продолжительности перерывов в их оказании, сведения о фактах выявления ненадлежащего качества услуг и рабо</w:t>
      </w:r>
      <w:r>
        <w:rPr>
          <w:sz w:val="28"/>
          <w:szCs w:val="28"/>
        </w:rPr>
        <w:t>т за 2012г. не выявлено.</w:t>
      </w:r>
    </w:p>
    <w:sectPr w:rsidR="00201AB6" w:rsidSect="0087159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E4E"/>
    <w:rsid w:val="00201AB6"/>
    <w:rsid w:val="00306BBE"/>
    <w:rsid w:val="00360277"/>
    <w:rsid w:val="00393B97"/>
    <w:rsid w:val="00662354"/>
    <w:rsid w:val="00721525"/>
    <w:rsid w:val="00871595"/>
    <w:rsid w:val="008A71A7"/>
    <w:rsid w:val="008B122B"/>
    <w:rsid w:val="009D52F0"/>
    <w:rsid w:val="00A734F9"/>
    <w:rsid w:val="00C77FC9"/>
    <w:rsid w:val="00D003B0"/>
    <w:rsid w:val="00D20E4E"/>
    <w:rsid w:val="00D27E99"/>
    <w:rsid w:val="00DE6996"/>
    <w:rsid w:val="00E1723A"/>
    <w:rsid w:val="00ED13EE"/>
    <w:rsid w:val="00F2318D"/>
    <w:rsid w:val="00FE3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E4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20E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20E4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rticle">
    <w:name w:val="article"/>
    <w:basedOn w:val="Normal"/>
    <w:uiPriority w:val="99"/>
    <w:rsid w:val="00D20E4E"/>
    <w:pPr>
      <w:spacing w:after="150"/>
      <w:ind w:left="225"/>
    </w:pPr>
    <w:rPr>
      <w:rFonts w:ascii="Verdana" w:hAnsi="Verdana"/>
      <w:color w:val="108F3E"/>
      <w:sz w:val="20"/>
      <w:szCs w:val="20"/>
    </w:rPr>
  </w:style>
  <w:style w:type="table" w:styleId="TableGrid">
    <w:name w:val="Table Grid"/>
    <w:basedOn w:val="TableNormal"/>
    <w:uiPriority w:val="99"/>
    <w:rsid w:val="00D27E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237</Words>
  <Characters>1355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</dc:creator>
  <cp:keywords/>
  <dc:description/>
  <cp:lastModifiedBy>User</cp:lastModifiedBy>
  <cp:revision>4</cp:revision>
  <dcterms:created xsi:type="dcterms:W3CDTF">2012-05-04T08:44:00Z</dcterms:created>
  <dcterms:modified xsi:type="dcterms:W3CDTF">2013-04-12T09:38:00Z</dcterms:modified>
</cp:coreProperties>
</file>